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3A2" w:rsidRDefault="004E75F5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1;visibility:visible">
            <v:imagedata r:id="rId4" o:title=""/>
            <w10:wrap type="square"/>
          </v:shape>
        </w:pict>
      </w:r>
    </w:p>
    <w:p w:rsidR="003043A2" w:rsidRDefault="003043A2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F.I.B. COMITATO REGIONE EMILIA ROMAGNA                                                                          </w:t>
      </w:r>
      <w:r w:rsidRPr="002502C0">
        <w:rPr>
          <w:rFonts w:ascii="Calibri" w:hAnsi="Calibri" w:cs="Calibri"/>
          <w:b/>
          <w:bCs/>
        </w:rPr>
        <w:t xml:space="preserve">aggiornamento: </w:t>
      </w:r>
      <w:r w:rsidRPr="002502C0">
        <w:rPr>
          <w:rFonts w:ascii="Calibri" w:hAnsi="Calibri" w:cs="Calibri"/>
          <w:b/>
          <w:bCs/>
        </w:rPr>
        <w:fldChar w:fldCharType="begin"/>
      </w:r>
      <w:r w:rsidRPr="002502C0">
        <w:rPr>
          <w:rFonts w:ascii="Calibri" w:hAnsi="Calibri" w:cs="Calibri"/>
          <w:b/>
          <w:bCs/>
        </w:rPr>
        <w:instrText xml:space="preserve"> TIME \@ "dd/MM/yyyy" </w:instrText>
      </w:r>
      <w:r w:rsidRPr="002502C0">
        <w:rPr>
          <w:rFonts w:ascii="Calibri" w:hAnsi="Calibri" w:cs="Calibri"/>
          <w:b/>
          <w:bCs/>
        </w:rPr>
        <w:fldChar w:fldCharType="separate"/>
      </w:r>
      <w:r w:rsidR="004E75F5">
        <w:rPr>
          <w:rFonts w:ascii="Calibri" w:hAnsi="Calibri" w:cs="Calibri"/>
          <w:b/>
          <w:bCs/>
          <w:noProof/>
        </w:rPr>
        <w:t>29/05/2025</w:t>
      </w:r>
      <w:r w:rsidRPr="002502C0">
        <w:rPr>
          <w:rFonts w:ascii="Calibri" w:hAnsi="Calibri" w:cs="Calibri"/>
          <w:b/>
          <w:bCs/>
        </w:rPr>
        <w:fldChar w:fldCharType="end"/>
      </w:r>
    </w:p>
    <w:p w:rsidR="003043A2" w:rsidRDefault="003043A2" w:rsidP="00B54853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2025</w:t>
      </w:r>
    </w:p>
    <w:p w:rsidR="003043A2" w:rsidRDefault="003043A2" w:rsidP="00B54853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GIUGNO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38"/>
        <w:gridCol w:w="708"/>
        <w:gridCol w:w="567"/>
        <w:gridCol w:w="1260"/>
        <w:gridCol w:w="16"/>
        <w:gridCol w:w="2693"/>
        <w:gridCol w:w="567"/>
        <w:gridCol w:w="425"/>
        <w:gridCol w:w="709"/>
        <w:gridCol w:w="567"/>
        <w:gridCol w:w="425"/>
        <w:gridCol w:w="716"/>
        <w:gridCol w:w="422"/>
        <w:gridCol w:w="712"/>
        <w:gridCol w:w="1700"/>
        <w:gridCol w:w="1670"/>
      </w:tblGrid>
      <w:tr w:rsidR="003043A2" w:rsidTr="00324D5E">
        <w:trPr>
          <w:trHeight w:hRule="exact" w:val="313"/>
        </w:trPr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51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  <w:proofErr w:type="spellEnd"/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043A2" w:rsidRDefault="003043A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022A1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0022A1"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5° Trofeo  </w:t>
            </w:r>
            <w:proofErr w:type="spellStart"/>
            <w:r w:rsidRPr="000022A1">
              <w:rPr>
                <w:rFonts w:ascii="Arial Narrow" w:hAnsi="Arial Narrow" w:cs="Calibri"/>
                <w:color w:val="000000"/>
                <w:kern w:val="2"/>
                <w:lang w:eastAsia="it-IT"/>
              </w:rPr>
              <w:t>Impel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</w:t>
            </w:r>
            <w:r w:rsidRPr="000022A1"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Service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Cir.RK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6F5F4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904725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A104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94C09"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 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Sammartinese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664FA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10°</w:t>
            </w: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U 15 / U 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PR/JU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6F5F4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0FED/2025/RG131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F94C09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Lasagni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M.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02/06/25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5°  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Impel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Service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6F5F4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904725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S105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  <w:t>Serafini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  <w:t xml:space="preserve">   S.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03/06-13/06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Corlese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23°  G.P.  Città di Corlo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E0275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008/060/25MR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G.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03/06-13/06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22F2C" w:rsidRDefault="003043A2" w:rsidP="00CD0F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D078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Quartiere  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G. P.  Quartiere  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CD0F20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008/061/25PC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016AE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Gioia    M.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07/06/25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22E6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A22E6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di Società    A – A2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-  Serie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D764F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08/06/25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516402">
              <w:rPr>
                <w:rFonts w:ascii="Arial Narrow" w:hAnsi="Arial Narrow" w:cs="Calibri"/>
                <w:kern w:val="2"/>
                <w:lang w:eastAsia="it-IT"/>
              </w:rPr>
              <w:t>Valmarecchia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 xml:space="preserve">1° </w:t>
            </w:r>
            <w:proofErr w:type="spellStart"/>
            <w:r w:rsidRPr="00516402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516402">
              <w:rPr>
                <w:rFonts w:ascii="Arial Narrow" w:hAnsi="Arial Narrow" w:cs="Calibri"/>
                <w:kern w:val="2"/>
                <w:lang w:eastAsia="it-IT"/>
              </w:rPr>
              <w:t>. Ristorante Pizzeria A Capo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516402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516402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008/096/25RO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Palmi    P. </w:t>
            </w:r>
          </w:p>
        </w:tc>
      </w:tr>
      <w:tr w:rsidR="003043A2" w:rsidRPr="003A48F8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9007CE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007C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36FDF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036FD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5173B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5173B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25° Trofeo  Città di Pavullo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Cop. 16 ac/bb+16 cc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880F9E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008/062/25MR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 D.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9007CE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9007C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09/06-13/06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Città di Forlì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Ca’  Ossi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22F2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008/</w:t>
            </w:r>
            <w:r w:rsidRPr="00516402">
              <w:rPr>
                <w:rFonts w:ascii="Arial Narrow" w:hAnsi="Arial Narrow" w:cs="Calibri"/>
                <w:kern w:val="2"/>
                <w:lang w:eastAsia="it-IT"/>
              </w:rPr>
              <w:t>063/25RO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Palmi    P.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09/06-27/06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C57BD3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C57BD3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C57BD3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G.P.  Circolo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Anspi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Rifugio Alpino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4364D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008/064/25PC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Giulivi    G.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14/06/25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22E6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A22E6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di Società    A – A2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– Serie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05159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007CE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272C4F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42026F">
              <w:rPr>
                <w:rFonts w:ascii="Arial Narrow" w:hAnsi="Arial Narrow" w:cs="Calibri"/>
                <w:lang w:eastAsia="it-IT"/>
              </w:rPr>
              <w:t>14/06/25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272C4F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516402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72C4F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B1D25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72C4F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B1D25">
              <w:rPr>
                <w:rFonts w:ascii="Arial Narrow" w:hAnsi="Arial Narrow" w:cs="Calibri"/>
                <w:lang w:eastAsia="it-IT"/>
              </w:rPr>
              <w:t>Massese</w:t>
            </w:r>
          </w:p>
        </w:tc>
        <w:tc>
          <w:tcPr>
            <w:tcW w:w="611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b/>
                <w:kern w:val="2"/>
                <w:sz w:val="19"/>
                <w:szCs w:val="19"/>
                <w:lang w:eastAsia="it-IT"/>
              </w:rPr>
              <w:t xml:space="preserve">CAMPIONATO REGIONALE 2025 – Maschile – </w:t>
            </w:r>
            <w:proofErr w:type="spellStart"/>
            <w:proofErr w:type="gramStart"/>
            <w:r w:rsidRPr="003C5DA6">
              <w:rPr>
                <w:rFonts w:ascii="Arial Narrow" w:hAnsi="Arial Narrow" w:cs="Calibri"/>
                <w:b/>
                <w:kern w:val="2"/>
                <w:sz w:val="19"/>
                <w:szCs w:val="19"/>
                <w:lang w:eastAsia="it-IT"/>
              </w:rPr>
              <w:t>Ind,Cop</w:t>
            </w:r>
            <w:proofErr w:type="gramEnd"/>
            <w:r w:rsidRPr="003C5DA6">
              <w:rPr>
                <w:rFonts w:ascii="Arial Narrow" w:hAnsi="Arial Narrow" w:cs="Calibri"/>
                <w:b/>
                <w:kern w:val="2"/>
                <w:sz w:val="19"/>
                <w:szCs w:val="19"/>
                <w:lang w:eastAsia="it-IT"/>
              </w:rPr>
              <w:t>,Ter</w:t>
            </w:r>
            <w:proofErr w:type="spellEnd"/>
            <w:r w:rsidRPr="003C5DA6">
              <w:rPr>
                <w:rFonts w:ascii="Arial Narrow" w:hAnsi="Arial Narrow" w:cs="Calibri"/>
                <w:b/>
                <w:kern w:val="2"/>
                <w:sz w:val="19"/>
                <w:szCs w:val="19"/>
                <w:lang w:eastAsia="it-IT"/>
              </w:rPr>
              <w:t xml:space="preserve"> – CAT. B e C – </w:t>
            </w:r>
            <w:proofErr w:type="spellStart"/>
            <w:r w:rsidRPr="003C5DA6">
              <w:rPr>
                <w:rFonts w:ascii="Arial Narrow" w:hAnsi="Arial Narrow" w:cs="Calibri"/>
                <w:b/>
                <w:kern w:val="2"/>
                <w:sz w:val="19"/>
                <w:szCs w:val="19"/>
                <w:lang w:eastAsia="it-IT"/>
              </w:rPr>
              <w:t>Ind</w:t>
            </w:r>
            <w:proofErr w:type="spellEnd"/>
            <w:r w:rsidRPr="003C5DA6">
              <w:rPr>
                <w:rFonts w:ascii="Arial Narrow" w:hAnsi="Arial Narrow" w:cs="Calibri"/>
                <w:b/>
                <w:kern w:val="2"/>
                <w:lang w:eastAsia="it-IT"/>
              </w:rPr>
              <w:t xml:space="preserve"> A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51640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16402">
              <w:rPr>
                <w:rFonts w:ascii="Arial Narrow" w:hAnsi="Arial Narrow" w:cs="Calibri"/>
                <w:kern w:val="2"/>
                <w:lang w:eastAsia="it-IT"/>
              </w:rPr>
              <w:t>008/2CR/25MR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 D.</w:t>
            </w:r>
          </w:p>
        </w:tc>
      </w:tr>
      <w:tr w:rsidR="003043A2" w:rsidRPr="008764FF" w:rsidTr="009E274C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9E274C" w:rsidRDefault="003043A2" w:rsidP="009E274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E274C">
              <w:rPr>
                <w:rFonts w:ascii="Arial Narrow" w:hAnsi="Arial Narrow" w:cs="Calibri"/>
                <w:kern w:val="2"/>
                <w:lang w:eastAsia="it-IT"/>
              </w:rPr>
              <w:t>15/06/25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9E274C" w:rsidRDefault="003043A2" w:rsidP="009E274C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E274C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E274C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E274C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E274C" w:rsidRDefault="00CB3504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kern w:val="2"/>
                <w:lang w:eastAsia="it-IT"/>
              </w:rPr>
              <w:t>TROFEO  CONI  2</w:t>
            </w:r>
            <w:r w:rsidR="003043A2" w:rsidRPr="009E274C">
              <w:rPr>
                <w:rFonts w:ascii="Arial Narrow" w:hAnsi="Arial Narrow" w:cs="Calibri"/>
                <w:b/>
                <w:kern w:val="2"/>
                <w:lang w:eastAsia="it-IT"/>
              </w:rPr>
              <w:t>025  - fase regionale -  Cattolica, bagno ALTAMAREA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E27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E27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E27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9E274C" w:rsidRDefault="00687710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Serafini M.</w:t>
            </w:r>
            <w:r w:rsidR="003043A2" w:rsidRPr="009E274C">
              <w:rPr>
                <w:rFonts w:ascii="Arial Narrow" w:hAnsi="Arial Narrow" w:cs="Calibri"/>
                <w:kern w:val="2"/>
                <w:lang w:eastAsia="it-IT"/>
              </w:rPr>
              <w:t> 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16/06-20/06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Audace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Trofeo  Officine  Mattioli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3C5DA6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3C5DA6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b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b/>
                <w:kern w:val="2"/>
                <w:lang w:eastAsia="it-IT"/>
              </w:rPr>
              <w:t>3^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C5DA6" w:rsidRDefault="003043A2" w:rsidP="00EC51B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3C5DA6">
              <w:rPr>
                <w:rFonts w:ascii="Arial Narrow" w:hAnsi="Arial Narrow" w:cs="Calibri"/>
                <w:kern w:val="2"/>
                <w:lang w:eastAsia="it-IT"/>
              </w:rPr>
              <w:t>008/068/25PR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16/06-21/06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764FF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8764FF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3770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Quattro  Ville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3770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Emmeti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– F.lli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Artioli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. 16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/bb+16 cc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A37706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0D32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008/066/25MR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D.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DB1D25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16/06-28/06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F72C5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284CF0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Modigliana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10°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 Città di Modigliana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D3284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0D32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008/067/25RO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600DA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Baldassari    E.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21/06/25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27A53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F27A5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di Società  Serie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21/06/25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 w:rsidRPr="0009735A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Sammartinese</w:t>
            </w:r>
            <w:proofErr w:type="spellEnd"/>
          </w:p>
        </w:tc>
        <w:tc>
          <w:tcPr>
            <w:tcW w:w="2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 w:rsidRPr="0009735A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Anteprima  Evento  FIB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51D38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687710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 w:rsidRPr="0009735A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 w:rsidRPr="0009735A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84CF0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proofErr w:type="spellStart"/>
            <w:r w:rsidRPr="00284CF0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Sammartinese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84CF0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  <w:r w:rsidRPr="00284CF0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 xml:space="preserve">24° </w:t>
            </w:r>
            <w:proofErr w:type="spellStart"/>
            <w:r w:rsidRPr="00284CF0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Tr</w:t>
            </w:r>
            <w:proofErr w:type="spellEnd"/>
            <w:r w:rsidRPr="00284CF0"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. R.D.F.  Evento  FIB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7B2C91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Major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351D38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0FED/2025/RM132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687710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99332F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9332F">
              <w:rPr>
                <w:rFonts w:ascii="Arial Narrow" w:hAnsi="Arial Narrow" w:cs="Calibri"/>
                <w:kern w:val="2"/>
                <w:lang w:eastAsia="it-IT"/>
              </w:rPr>
              <w:t>23/06-27/06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99332F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9332F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880F9E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23/06-03/07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Fontanella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CB3504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2° GP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E3306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008/069/25PC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G.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28/06/25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bCs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bCs/>
                <w:kern w:val="2"/>
                <w:lang w:eastAsia="it-IT"/>
              </w:rPr>
              <w:t>Quartiere  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CB3504" w:rsidP="002140F3">
            <w:pPr>
              <w:spacing w:line="276" w:lineRule="auto"/>
              <w:jc w:val="center"/>
              <w:rPr>
                <w:rFonts w:ascii="Arial Narrow" w:hAnsi="Arial Narrow" w:cs="Calibri"/>
                <w:bCs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Bocciando sotto le stelle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272C4F">
              <w:rPr>
                <w:rFonts w:ascii="Arial Narrow" w:hAnsi="Arial Narrow" w:cs="Calibri"/>
                <w:kern w:val="2"/>
                <w:lang w:eastAsia="it-IT"/>
              </w:rPr>
              <w:t>Cop</w:t>
            </w:r>
            <w:proofErr w:type="spellEnd"/>
            <w:r w:rsidRPr="00272C4F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72C4F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72C4F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272C4F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b/>
                <w:kern w:val="2"/>
                <w:lang w:eastAsia="it-IT"/>
              </w:rPr>
            </w:pPr>
            <w:proofErr w:type="spellStart"/>
            <w:r w:rsidRPr="00272C4F">
              <w:rPr>
                <w:rFonts w:ascii="Arial Narrow" w:hAnsi="Arial Narrow" w:cs="Calibri"/>
                <w:b/>
                <w:kern w:val="2"/>
                <w:lang w:eastAsia="it-IT"/>
              </w:rPr>
              <w:t>Nott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272C4F" w:rsidRDefault="003043A2" w:rsidP="002140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72C4F">
              <w:rPr>
                <w:rFonts w:ascii="Arial Narrow" w:hAnsi="Arial Narrow" w:cs="Calibri"/>
                <w:kern w:val="2"/>
                <w:lang w:eastAsia="it-IT"/>
              </w:rPr>
              <w:t>008/095/25PC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Cs/>
                <w:color w:val="000000"/>
                <w:kern w:val="2"/>
                <w:lang w:eastAsia="it-IT"/>
              </w:rPr>
              <w:t>Gioia    M.</w:t>
            </w: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28/06/25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21CD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27A5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Campionato di Società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A(Playout) – A2(Playoff/out)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3043A2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28/29/06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21CD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851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FINAL  FOUR  SERIE  A – JUNIOR – FEMMINILE  PROMOZIONALE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4E75F5" w:rsidRPr="004E75F5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29/06/25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Libertas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2^ gara provinciale di PETANQUE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COP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16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sz w:val="14"/>
                <w:szCs w:val="14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sz w:val="14"/>
                <w:szCs w:val="14"/>
                <w:lang w:eastAsia="it-IT"/>
              </w:rPr>
              <w:t>CC-CD-DD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  <w:t>P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036FDF">
            <w:pPr>
              <w:spacing w:line="276" w:lineRule="auto"/>
              <w:rPr>
                <w:rFonts w:ascii="Arial Narrow" w:hAnsi="Arial Narrow" w:cs="Calibri"/>
                <w:b/>
                <w:bCs/>
                <w:color w:val="FF0000"/>
                <w:kern w:val="2"/>
                <w:sz w:val="12"/>
                <w:szCs w:val="12"/>
                <w:lang w:eastAsia="it-IT"/>
              </w:rPr>
            </w:pPr>
            <w:r w:rsidRPr="004E75F5">
              <w:rPr>
                <w:rFonts w:ascii="Arial Narrow" w:hAnsi="Arial Narrow" w:cs="Calibri"/>
                <w:b/>
                <w:bCs/>
                <w:color w:val="FF0000"/>
                <w:kern w:val="2"/>
                <w:sz w:val="12"/>
                <w:szCs w:val="12"/>
                <w:lang w:eastAsia="it-IT"/>
              </w:rPr>
              <w:t>PETANQUE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4E75F5" w:rsidRDefault="004E75F5" w:rsidP="004E75F5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4E75F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RA00/007/2025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4E75F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bookmarkStart w:id="0" w:name="_GoBack"/>
            <w:bookmarkEnd w:id="0"/>
          </w:p>
        </w:tc>
      </w:tr>
      <w:tr w:rsidR="003043A2" w:rsidRPr="006F5F46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3A2" w:rsidRPr="00DB1D25" w:rsidRDefault="004E75F5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29/06/2025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B1D25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B1D25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B1D25">
              <w:rPr>
                <w:rFonts w:ascii="Arial Narrow" w:hAnsi="Arial Narrow" w:cs="Calibri"/>
                <w:lang w:eastAsia="it-IT"/>
              </w:rPr>
              <w:t>La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D2C13">
              <w:rPr>
                <w:rFonts w:ascii="Arial Narrow" w:hAnsi="Arial Narrow" w:cs="Calibri"/>
                <w:lang w:eastAsia="it-IT"/>
              </w:rPr>
              <w:t>TJER – 3^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D2C13">
              <w:rPr>
                <w:rFonts w:ascii="Arial Narrow" w:hAnsi="Arial Narrow" w:cs="Calibri"/>
                <w:lang w:eastAsia="it-IT"/>
              </w:rPr>
              <w:t>U12-U15-U18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09735A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b/>
                <w:lang w:eastAsia="it-IT"/>
              </w:rPr>
            </w:pPr>
            <w:r w:rsidRPr="0009735A">
              <w:rPr>
                <w:rFonts w:ascii="Arial Narrow" w:hAnsi="Arial Narrow" w:cs="Calibri"/>
                <w:b/>
                <w:lang w:eastAsia="it-IT"/>
              </w:rPr>
              <w:t>JUN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DD2C13">
              <w:rPr>
                <w:rFonts w:ascii="Arial Narrow" w:hAnsi="Arial Narrow" w:cs="Calibri"/>
                <w:lang w:eastAsia="it-IT"/>
              </w:rPr>
              <w:t>BO00/3Tjr/25BF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Default="003043A2" w:rsidP="002A6F6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    R.</w:t>
            </w:r>
          </w:p>
        </w:tc>
      </w:tr>
      <w:tr w:rsidR="003043A2" w:rsidRPr="006F5F46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84208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30/06- 05/07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Montegridolfo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1°  Trofeo   Bar  Boccio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DD2C13">
              <w:rPr>
                <w:rFonts w:ascii="Arial Narrow" w:hAnsi="Arial Narrow" w:cs="Calibri"/>
                <w:kern w:val="2"/>
                <w:lang w:eastAsia="it-IT"/>
              </w:rPr>
              <w:t>Cop</w:t>
            </w:r>
            <w:proofErr w:type="spellEnd"/>
            <w:r w:rsidRPr="00DD2C13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D2C13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D2C1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D2C13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+ 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D2C13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D2C13">
              <w:rPr>
                <w:rFonts w:ascii="Arial Narrow" w:hAnsi="Arial Narrow" w:cs="Calibri"/>
                <w:kern w:val="2"/>
                <w:lang w:eastAsia="it-IT"/>
              </w:rPr>
              <w:t>008/071/25RO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Della Chiara   M.</w:t>
            </w:r>
          </w:p>
        </w:tc>
      </w:tr>
      <w:tr w:rsidR="003043A2" w:rsidRPr="00842080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84208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30/06-11/07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La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kern w:val="2"/>
                <w:lang w:eastAsia="it-IT"/>
              </w:rPr>
              <w:t xml:space="preserve">35° </w:t>
            </w:r>
            <w:proofErr w:type="spellStart"/>
            <w:r w:rsidRPr="00F5024C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F5024C">
              <w:rPr>
                <w:rFonts w:ascii="Arial Narrow" w:hAnsi="Arial Narrow" w:cs="Calibri"/>
                <w:kern w:val="2"/>
                <w:lang w:eastAsia="it-IT"/>
              </w:rPr>
              <w:t>. Arci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F5024C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F5024C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kern w:val="2"/>
                <w:lang w:eastAsia="it-IT"/>
              </w:rPr>
              <w:t>64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F5024C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F5024C">
              <w:rPr>
                <w:rFonts w:ascii="Arial Narrow" w:hAnsi="Arial Narrow" w:cs="Calibri"/>
                <w:kern w:val="2"/>
                <w:lang w:eastAsia="it-IT"/>
              </w:rPr>
              <w:t>008/091/25MR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F521CD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F521CD">
              <w:rPr>
                <w:rFonts w:ascii="Arial Narrow" w:hAnsi="Arial Narrow" w:cs="Calibri"/>
                <w:kern w:val="2"/>
                <w:lang w:eastAsia="it-IT"/>
              </w:rPr>
              <w:t>Stefan</w:t>
            </w:r>
            <w:r>
              <w:rPr>
                <w:rFonts w:ascii="Arial Narrow" w:hAnsi="Arial Narrow" w:cs="Calibri"/>
                <w:kern w:val="2"/>
                <w:lang w:eastAsia="it-IT"/>
              </w:rPr>
              <w:t>ini   D.</w:t>
            </w:r>
          </w:p>
        </w:tc>
      </w:tr>
      <w:tr w:rsidR="003043A2" w:rsidRPr="006F5F46" w:rsidTr="00324D5E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30/06- 18/07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DB1D25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B1D25">
              <w:rPr>
                <w:rFonts w:ascii="Arial Narrow" w:hAnsi="Arial Narrow" w:cs="Calibri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DB1D25" w:rsidRDefault="003043A2" w:rsidP="00DD2C1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</w:pPr>
            <w:proofErr w:type="spellStart"/>
            <w:r w:rsidRPr="00DB1D25">
              <w:rPr>
                <w:rFonts w:ascii="Arial Narrow" w:hAnsi="Arial Narrow" w:cs="Calibri"/>
                <w:kern w:val="2"/>
                <w:sz w:val="16"/>
                <w:szCs w:val="16"/>
                <w:lang w:eastAsia="it-IT"/>
              </w:rPr>
              <w:t>PontollieseValnure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CB3504" w:rsidRDefault="00CB3504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sz w:val="18"/>
                <w:szCs w:val="18"/>
                <w:lang w:eastAsia="it-IT"/>
              </w:rPr>
            </w:pPr>
            <w:r w:rsidRPr="00CB3504">
              <w:rPr>
                <w:rFonts w:ascii="Arial Narrow" w:hAnsi="Arial Narrow" w:cs="Calibri"/>
                <w:color w:val="000000"/>
                <w:kern w:val="2"/>
                <w:sz w:val="18"/>
                <w:szCs w:val="18"/>
                <w:lang w:eastAsia="it-IT"/>
              </w:rPr>
              <w:t>4° GP Bonvicini Renato e Gianmaria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008/072/25PC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43A2" w:rsidRPr="006F5F46" w:rsidRDefault="003043A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Gioia   M.</w:t>
            </w:r>
          </w:p>
        </w:tc>
      </w:tr>
    </w:tbl>
    <w:p w:rsidR="003043A2" w:rsidRPr="00317B5A" w:rsidRDefault="003043A2" w:rsidP="00B54853">
      <w:pPr>
        <w:jc w:val="center"/>
        <w:rPr>
          <w:rFonts w:ascii="Arial Narrow" w:hAnsi="Arial Narrow" w:cs="Calibri"/>
          <w:b/>
          <w:bCs/>
          <w:lang w:eastAsia="it-IT"/>
        </w:rPr>
      </w:pPr>
      <w:proofErr w:type="gramStart"/>
      <w:r w:rsidRPr="00317B5A">
        <w:rPr>
          <w:rFonts w:ascii="Arial Narrow" w:hAnsi="Arial Narrow" w:cs="Calibri"/>
          <w:b/>
          <w:bCs/>
          <w:lang w:eastAsia="it-IT"/>
        </w:rPr>
        <w:t>( +</w:t>
      </w:r>
      <w:proofErr w:type="gramEnd"/>
      <w:r w:rsidRPr="00317B5A">
        <w:rPr>
          <w:rFonts w:ascii="Arial Narrow" w:hAnsi="Arial Narrow" w:cs="Calibri"/>
          <w:b/>
          <w:bCs/>
          <w:lang w:eastAsia="it-IT"/>
        </w:rPr>
        <w:t xml:space="preserve"> ) Finali  al Sabato</w:t>
      </w:r>
      <w:r>
        <w:rPr>
          <w:rFonts w:ascii="Arial Narrow" w:hAnsi="Arial Narrow" w:cs="Calibri"/>
          <w:b/>
          <w:bCs/>
          <w:lang w:eastAsia="it-IT"/>
        </w:rPr>
        <w:t xml:space="preserve"> – </w:t>
      </w:r>
      <w:proofErr w:type="spellStart"/>
      <w:r>
        <w:rPr>
          <w:rFonts w:ascii="Arial Narrow" w:hAnsi="Arial Narrow" w:cs="Calibri"/>
          <w:b/>
          <w:bCs/>
          <w:lang w:eastAsia="it-IT"/>
        </w:rPr>
        <w:t>Cir.RK</w:t>
      </w:r>
      <w:proofErr w:type="spellEnd"/>
      <w:r>
        <w:rPr>
          <w:rFonts w:ascii="Arial Narrow" w:hAnsi="Arial Narrow" w:cs="Calibri"/>
          <w:b/>
          <w:bCs/>
          <w:lang w:eastAsia="it-IT"/>
        </w:rPr>
        <w:t>: circuito RANKING – PR/JU: PRESTIGE JUNIORES</w:t>
      </w:r>
    </w:p>
    <w:sectPr w:rsidR="003043A2" w:rsidRPr="00317B5A" w:rsidSect="00516402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54853"/>
    <w:rsid w:val="000022A1"/>
    <w:rsid w:val="000045A3"/>
    <w:rsid w:val="000048DF"/>
    <w:rsid w:val="00014952"/>
    <w:rsid w:val="00014A6C"/>
    <w:rsid w:val="000165C7"/>
    <w:rsid w:val="00016AE2"/>
    <w:rsid w:val="00020D9F"/>
    <w:rsid w:val="00022F2C"/>
    <w:rsid w:val="00036FDF"/>
    <w:rsid w:val="00043587"/>
    <w:rsid w:val="00044F5F"/>
    <w:rsid w:val="00064AD7"/>
    <w:rsid w:val="0006769E"/>
    <w:rsid w:val="00087A9E"/>
    <w:rsid w:val="000906FF"/>
    <w:rsid w:val="00095F8D"/>
    <w:rsid w:val="0009735A"/>
    <w:rsid w:val="000B14FC"/>
    <w:rsid w:val="000C7985"/>
    <w:rsid w:val="000D3284"/>
    <w:rsid w:val="000D3F1B"/>
    <w:rsid w:val="000E23C7"/>
    <w:rsid w:val="000E742A"/>
    <w:rsid w:val="000F2CBF"/>
    <w:rsid w:val="000F74EA"/>
    <w:rsid w:val="001065EE"/>
    <w:rsid w:val="001067FB"/>
    <w:rsid w:val="0011269E"/>
    <w:rsid w:val="00112C20"/>
    <w:rsid w:val="00133715"/>
    <w:rsid w:val="00147596"/>
    <w:rsid w:val="00161EC5"/>
    <w:rsid w:val="001622BE"/>
    <w:rsid w:val="001639CE"/>
    <w:rsid w:val="00166B0C"/>
    <w:rsid w:val="00172517"/>
    <w:rsid w:val="00175A97"/>
    <w:rsid w:val="001968FA"/>
    <w:rsid w:val="001A5C9B"/>
    <w:rsid w:val="001C2F51"/>
    <w:rsid w:val="001C6787"/>
    <w:rsid w:val="001D0785"/>
    <w:rsid w:val="001D2008"/>
    <w:rsid w:val="001D4885"/>
    <w:rsid w:val="001E1037"/>
    <w:rsid w:val="001F10B1"/>
    <w:rsid w:val="001F1370"/>
    <w:rsid w:val="00200C7D"/>
    <w:rsid w:val="0020465B"/>
    <w:rsid w:val="00207729"/>
    <w:rsid w:val="002140F3"/>
    <w:rsid w:val="002273AB"/>
    <w:rsid w:val="002502C0"/>
    <w:rsid w:val="002560A8"/>
    <w:rsid w:val="002627DE"/>
    <w:rsid w:val="002646EE"/>
    <w:rsid w:val="00272C4F"/>
    <w:rsid w:val="00277108"/>
    <w:rsid w:val="00284CF0"/>
    <w:rsid w:val="00286CD4"/>
    <w:rsid w:val="0029717C"/>
    <w:rsid w:val="002A1263"/>
    <w:rsid w:val="002A5E47"/>
    <w:rsid w:val="002A6F69"/>
    <w:rsid w:val="002B49B0"/>
    <w:rsid w:val="002B64F3"/>
    <w:rsid w:val="002D31AC"/>
    <w:rsid w:val="002D5AF8"/>
    <w:rsid w:val="002E3838"/>
    <w:rsid w:val="002F39A6"/>
    <w:rsid w:val="002F4776"/>
    <w:rsid w:val="003043A2"/>
    <w:rsid w:val="00305B01"/>
    <w:rsid w:val="003154C2"/>
    <w:rsid w:val="00317B5A"/>
    <w:rsid w:val="00322091"/>
    <w:rsid w:val="00324D5E"/>
    <w:rsid w:val="00336C7F"/>
    <w:rsid w:val="0034227C"/>
    <w:rsid w:val="00345BF9"/>
    <w:rsid w:val="003465A6"/>
    <w:rsid w:val="0035173B"/>
    <w:rsid w:val="00351D38"/>
    <w:rsid w:val="00354B54"/>
    <w:rsid w:val="003555FB"/>
    <w:rsid w:val="003743C5"/>
    <w:rsid w:val="0039419F"/>
    <w:rsid w:val="00394CAC"/>
    <w:rsid w:val="003A48F8"/>
    <w:rsid w:val="003B61F6"/>
    <w:rsid w:val="003B7854"/>
    <w:rsid w:val="003C202F"/>
    <w:rsid w:val="003C5DA6"/>
    <w:rsid w:val="003C7310"/>
    <w:rsid w:val="003E2BA8"/>
    <w:rsid w:val="0042026F"/>
    <w:rsid w:val="00430FD6"/>
    <w:rsid w:val="0043407E"/>
    <w:rsid w:val="0044597E"/>
    <w:rsid w:val="004824B6"/>
    <w:rsid w:val="00485B21"/>
    <w:rsid w:val="00485B36"/>
    <w:rsid w:val="00486B4B"/>
    <w:rsid w:val="004945E7"/>
    <w:rsid w:val="00497E64"/>
    <w:rsid w:val="004A4B98"/>
    <w:rsid w:val="004B0F66"/>
    <w:rsid w:val="004B1774"/>
    <w:rsid w:val="004C0243"/>
    <w:rsid w:val="004D61AB"/>
    <w:rsid w:val="004D77C9"/>
    <w:rsid w:val="004E468F"/>
    <w:rsid w:val="004E75F5"/>
    <w:rsid w:val="004F1086"/>
    <w:rsid w:val="004F3092"/>
    <w:rsid w:val="00504A5E"/>
    <w:rsid w:val="00515BC2"/>
    <w:rsid w:val="00516402"/>
    <w:rsid w:val="00524BC8"/>
    <w:rsid w:val="0053332D"/>
    <w:rsid w:val="00542001"/>
    <w:rsid w:val="005462F0"/>
    <w:rsid w:val="00551532"/>
    <w:rsid w:val="00552AA4"/>
    <w:rsid w:val="00555075"/>
    <w:rsid w:val="00565F8D"/>
    <w:rsid w:val="00570FEB"/>
    <w:rsid w:val="00577479"/>
    <w:rsid w:val="00586635"/>
    <w:rsid w:val="00594B05"/>
    <w:rsid w:val="005A104D"/>
    <w:rsid w:val="005A7946"/>
    <w:rsid w:val="005B6D8D"/>
    <w:rsid w:val="005D39A8"/>
    <w:rsid w:val="005E5CAD"/>
    <w:rsid w:val="005E6FEA"/>
    <w:rsid w:val="005E7A6F"/>
    <w:rsid w:val="005F7D74"/>
    <w:rsid w:val="006009E7"/>
    <w:rsid w:val="00600DA8"/>
    <w:rsid w:val="00603384"/>
    <w:rsid w:val="00604F18"/>
    <w:rsid w:val="00605159"/>
    <w:rsid w:val="00605CC9"/>
    <w:rsid w:val="00621E73"/>
    <w:rsid w:val="0063485F"/>
    <w:rsid w:val="00664FA5"/>
    <w:rsid w:val="00671681"/>
    <w:rsid w:val="00682C31"/>
    <w:rsid w:val="00687710"/>
    <w:rsid w:val="00690663"/>
    <w:rsid w:val="00693696"/>
    <w:rsid w:val="006D6FCF"/>
    <w:rsid w:val="006E1425"/>
    <w:rsid w:val="006E1BFB"/>
    <w:rsid w:val="006E3BE8"/>
    <w:rsid w:val="006E6622"/>
    <w:rsid w:val="006F5F46"/>
    <w:rsid w:val="006F6223"/>
    <w:rsid w:val="006F6FEE"/>
    <w:rsid w:val="00701096"/>
    <w:rsid w:val="007031EE"/>
    <w:rsid w:val="007125A4"/>
    <w:rsid w:val="00713EA7"/>
    <w:rsid w:val="00714C02"/>
    <w:rsid w:val="00717F50"/>
    <w:rsid w:val="00725A0E"/>
    <w:rsid w:val="00730A27"/>
    <w:rsid w:val="00754012"/>
    <w:rsid w:val="00754F03"/>
    <w:rsid w:val="00765FA8"/>
    <w:rsid w:val="00776E64"/>
    <w:rsid w:val="0078785C"/>
    <w:rsid w:val="00797E6E"/>
    <w:rsid w:val="007B2C91"/>
    <w:rsid w:val="007C29F1"/>
    <w:rsid w:val="007C35A3"/>
    <w:rsid w:val="007D0B6D"/>
    <w:rsid w:val="007E3E95"/>
    <w:rsid w:val="007F4074"/>
    <w:rsid w:val="007F4DCE"/>
    <w:rsid w:val="00802052"/>
    <w:rsid w:val="00812C01"/>
    <w:rsid w:val="0083180D"/>
    <w:rsid w:val="008340CA"/>
    <w:rsid w:val="00837517"/>
    <w:rsid w:val="00842080"/>
    <w:rsid w:val="00860EF9"/>
    <w:rsid w:val="00867F91"/>
    <w:rsid w:val="00873B9F"/>
    <w:rsid w:val="008764FF"/>
    <w:rsid w:val="00880F9E"/>
    <w:rsid w:val="008A0964"/>
    <w:rsid w:val="008A6757"/>
    <w:rsid w:val="008A69E9"/>
    <w:rsid w:val="008B3000"/>
    <w:rsid w:val="008B4C62"/>
    <w:rsid w:val="008C3812"/>
    <w:rsid w:val="008D61F9"/>
    <w:rsid w:val="008D6637"/>
    <w:rsid w:val="008E3C1B"/>
    <w:rsid w:val="008E49CB"/>
    <w:rsid w:val="008F777D"/>
    <w:rsid w:val="009007CE"/>
    <w:rsid w:val="00901B64"/>
    <w:rsid w:val="00904725"/>
    <w:rsid w:val="00915E71"/>
    <w:rsid w:val="00924BD6"/>
    <w:rsid w:val="0094364D"/>
    <w:rsid w:val="00955464"/>
    <w:rsid w:val="009652AC"/>
    <w:rsid w:val="00985F6F"/>
    <w:rsid w:val="0099332F"/>
    <w:rsid w:val="009B6632"/>
    <w:rsid w:val="009E274C"/>
    <w:rsid w:val="009E713A"/>
    <w:rsid w:val="00A066F1"/>
    <w:rsid w:val="00A0755C"/>
    <w:rsid w:val="00A13663"/>
    <w:rsid w:val="00A22E6C"/>
    <w:rsid w:val="00A311D7"/>
    <w:rsid w:val="00A352A9"/>
    <w:rsid w:val="00A37706"/>
    <w:rsid w:val="00A4150A"/>
    <w:rsid w:val="00A41659"/>
    <w:rsid w:val="00A47AD2"/>
    <w:rsid w:val="00A52EC7"/>
    <w:rsid w:val="00A5388E"/>
    <w:rsid w:val="00A62B09"/>
    <w:rsid w:val="00A742C5"/>
    <w:rsid w:val="00A80785"/>
    <w:rsid w:val="00A80C84"/>
    <w:rsid w:val="00AB08BE"/>
    <w:rsid w:val="00AD6321"/>
    <w:rsid w:val="00AE0275"/>
    <w:rsid w:val="00AE064D"/>
    <w:rsid w:val="00AE5A8C"/>
    <w:rsid w:val="00B01313"/>
    <w:rsid w:val="00B11F2F"/>
    <w:rsid w:val="00B235D4"/>
    <w:rsid w:val="00B2455F"/>
    <w:rsid w:val="00B25382"/>
    <w:rsid w:val="00B3081A"/>
    <w:rsid w:val="00B30F51"/>
    <w:rsid w:val="00B54853"/>
    <w:rsid w:val="00B57151"/>
    <w:rsid w:val="00B81301"/>
    <w:rsid w:val="00B820DE"/>
    <w:rsid w:val="00BA00EA"/>
    <w:rsid w:val="00BB1F2A"/>
    <w:rsid w:val="00BC22E2"/>
    <w:rsid w:val="00BD1F9A"/>
    <w:rsid w:val="00BE76F8"/>
    <w:rsid w:val="00C06281"/>
    <w:rsid w:val="00C12752"/>
    <w:rsid w:val="00C43351"/>
    <w:rsid w:val="00C50359"/>
    <w:rsid w:val="00C57BD3"/>
    <w:rsid w:val="00C7538A"/>
    <w:rsid w:val="00C81ED2"/>
    <w:rsid w:val="00C867E8"/>
    <w:rsid w:val="00CA2B4D"/>
    <w:rsid w:val="00CB3504"/>
    <w:rsid w:val="00CC2CFA"/>
    <w:rsid w:val="00CD0F20"/>
    <w:rsid w:val="00CD39EE"/>
    <w:rsid w:val="00CE07A9"/>
    <w:rsid w:val="00CE0F74"/>
    <w:rsid w:val="00CE3FC9"/>
    <w:rsid w:val="00CF19EC"/>
    <w:rsid w:val="00CF5AAF"/>
    <w:rsid w:val="00D0067F"/>
    <w:rsid w:val="00D24174"/>
    <w:rsid w:val="00D274E3"/>
    <w:rsid w:val="00D30183"/>
    <w:rsid w:val="00D51AAA"/>
    <w:rsid w:val="00D55576"/>
    <w:rsid w:val="00D5663B"/>
    <w:rsid w:val="00D6281B"/>
    <w:rsid w:val="00D65B10"/>
    <w:rsid w:val="00D667B0"/>
    <w:rsid w:val="00D75570"/>
    <w:rsid w:val="00D764FC"/>
    <w:rsid w:val="00D9104A"/>
    <w:rsid w:val="00DA213E"/>
    <w:rsid w:val="00DA270D"/>
    <w:rsid w:val="00DA4224"/>
    <w:rsid w:val="00DA5F9C"/>
    <w:rsid w:val="00DB0984"/>
    <w:rsid w:val="00DB1D25"/>
    <w:rsid w:val="00DB3DCC"/>
    <w:rsid w:val="00DB7FA6"/>
    <w:rsid w:val="00DC07DE"/>
    <w:rsid w:val="00DC7D30"/>
    <w:rsid w:val="00DD2C13"/>
    <w:rsid w:val="00E155D9"/>
    <w:rsid w:val="00E2531A"/>
    <w:rsid w:val="00E26967"/>
    <w:rsid w:val="00E311FE"/>
    <w:rsid w:val="00E33066"/>
    <w:rsid w:val="00E53A62"/>
    <w:rsid w:val="00E621C5"/>
    <w:rsid w:val="00E63EF5"/>
    <w:rsid w:val="00E65199"/>
    <w:rsid w:val="00E7059A"/>
    <w:rsid w:val="00E745E0"/>
    <w:rsid w:val="00E74B6E"/>
    <w:rsid w:val="00E8112B"/>
    <w:rsid w:val="00E876A0"/>
    <w:rsid w:val="00EA0ECF"/>
    <w:rsid w:val="00EB5B3B"/>
    <w:rsid w:val="00EC51BA"/>
    <w:rsid w:val="00ED2184"/>
    <w:rsid w:val="00EE6017"/>
    <w:rsid w:val="00EF1E2B"/>
    <w:rsid w:val="00F05160"/>
    <w:rsid w:val="00F07463"/>
    <w:rsid w:val="00F16B93"/>
    <w:rsid w:val="00F17A30"/>
    <w:rsid w:val="00F20F8E"/>
    <w:rsid w:val="00F27A53"/>
    <w:rsid w:val="00F27D91"/>
    <w:rsid w:val="00F3657C"/>
    <w:rsid w:val="00F5024C"/>
    <w:rsid w:val="00F521CD"/>
    <w:rsid w:val="00F662DE"/>
    <w:rsid w:val="00F72C5A"/>
    <w:rsid w:val="00F77E31"/>
    <w:rsid w:val="00F82398"/>
    <w:rsid w:val="00F86773"/>
    <w:rsid w:val="00F9071E"/>
    <w:rsid w:val="00F94C09"/>
    <w:rsid w:val="00FB0B67"/>
    <w:rsid w:val="00FB2B61"/>
    <w:rsid w:val="00FC735D"/>
    <w:rsid w:val="00FD18F7"/>
    <w:rsid w:val="00FD3D6A"/>
    <w:rsid w:val="00FD5992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6A41E5B6-A476-49D8-A5F0-D61E4686E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4853"/>
    <w:pPr>
      <w:suppressAutoHyphens/>
      <w:autoSpaceDE w:val="0"/>
    </w:pPr>
    <w:rPr>
      <w:rFonts w:ascii="Times New Roman" w:eastAsia="Times New Roman" w:hAnsi="Times New Roman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uiPriority w:val="99"/>
    <w:semiHidden/>
    <w:rsid w:val="00FB2B61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FB2B61"/>
    <w:rPr>
      <w:rFonts w:eastAsia="Calibri"/>
    </w:rPr>
  </w:style>
  <w:style w:type="character" w:customStyle="1" w:styleId="TestocommentoCarattere">
    <w:name w:val="Testo commento Carattere"/>
    <w:link w:val="Testocommento"/>
    <w:uiPriority w:val="99"/>
    <w:semiHidden/>
    <w:locked/>
    <w:rsid w:val="00FB2B61"/>
    <w:rPr>
      <w:rFonts w:ascii="Times New Roman" w:hAnsi="Times New Roman"/>
      <w:kern w:val="0"/>
      <w:sz w:val="20"/>
      <w:lang w:eastAsia="ar-SA" w:bidi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FB2B61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locked/>
    <w:rsid w:val="00FB2B61"/>
    <w:rPr>
      <w:rFonts w:ascii="Times New Roman" w:hAnsi="Times New Roman"/>
      <w:b/>
      <w:kern w:val="0"/>
      <w:sz w:val="20"/>
      <w:lang w:eastAsia="ar-SA" w:bidi="ar-SA"/>
    </w:rPr>
  </w:style>
  <w:style w:type="paragraph" w:styleId="Testofumetto">
    <w:name w:val="Balloon Text"/>
    <w:basedOn w:val="Normale"/>
    <w:link w:val="TestofumettoCarattere"/>
    <w:uiPriority w:val="99"/>
    <w:semiHidden/>
    <w:rsid w:val="002502C0"/>
    <w:rPr>
      <w:rFonts w:ascii="Segoe UI" w:eastAsia="Calibr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2502C0"/>
    <w:rPr>
      <w:rFonts w:ascii="Segoe UI" w:hAnsi="Segoe UI"/>
      <w:kern w:val="0"/>
      <w:sz w:val="18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1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Conad Centro Nord</Company>
  <LinksUpToDate>false</LinksUpToDate>
  <CharactersWithSpaces>3187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7</cp:revision>
  <cp:lastPrinted>2025-05-29T07:12:00Z</cp:lastPrinted>
  <dcterms:created xsi:type="dcterms:W3CDTF">2025-05-21T08:23:00Z</dcterms:created>
  <dcterms:modified xsi:type="dcterms:W3CDTF">2025-05-29T07:12:00Z</dcterms:modified>
</cp:coreProperties>
</file>